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FF8739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2CF3862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35F5FDA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6CECF6E0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9C7D08E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2F09F0F6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6DE675" w14:textId="59AAF0DE" w:rsidR="006040A7" w:rsidRPr="00A56A81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PLENO CONHECIMENTO DO EDITAL E SEUS ANEXOS</w:t>
      </w:r>
    </w:p>
    <w:p w14:paraId="322EEF3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C1394" w14:textId="47C14D84" w:rsidR="006040A7" w:rsidRPr="00E077BD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</w:t>
      </w:r>
      <w:r w:rsidRPr="00E077BD">
        <w:rPr>
          <w:rFonts w:ascii="Times New Roman" w:eastAsia="Times New Roman" w:hAnsi="Times New Roman" w:cs="Times New Roman"/>
          <w:sz w:val="24"/>
          <w:szCs w:val="24"/>
        </w:rPr>
        <w:t xml:space="preserve">a Concorrência Eletrônica nº </w:t>
      </w:r>
      <w:r w:rsidR="00CB51AF" w:rsidRPr="00E077BD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01/2024</w:t>
      </w:r>
      <w:r w:rsidRPr="00E077B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7A8059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FBD3" w14:textId="77777777" w:rsidR="006040A7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D7DA5" w14:textId="77777777" w:rsidR="00C642A1" w:rsidRPr="00A56A81" w:rsidRDefault="00C642A1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E15A2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0D10CEBB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355FDA0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14EF903C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57D0E9C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0778E8F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CNPJ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sediado na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telefone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e-mail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[e-mail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portador da cédula de identidade RG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CPF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Ressalva: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[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BAC664" w14:textId="46BE5F34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AC1543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2F599C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178D92F6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36F94A8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7AA6E577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FBE10C5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1842A61D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ACE6C9" w14:textId="1B07A271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6AE09E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lastRenderedPageBreak/>
        <w:t>PREFEITURA MUNICIPAL DE MARAU</w:t>
      </w:r>
    </w:p>
    <w:p w14:paraId="71380AF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81D6D55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3BF80562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4F36096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12FB1935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02C32C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48DEC" w14:textId="05CFB1F5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DECLARA a fim de cumprir a solicitação contida no </w:t>
      </w:r>
      <w:r w:rsidRPr="56752E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item 12.6 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Edital de Concorrência Eletrônica </w:t>
      </w:r>
      <w:r w:rsidR="00CB51AF" w:rsidRPr="00CB51AF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01/2024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o endereço eletrônico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e-mail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1FD929" w14:textId="7762D0D8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578B10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195767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4E3ACF0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1490F8C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4AE65D5A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2982A54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68CFC24E" w14:textId="77777777" w:rsidR="006040A7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9BDB5F" w14:textId="77777777" w:rsidR="00C642A1" w:rsidRPr="00A56A81" w:rsidRDefault="00C642A1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01)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se enquadra como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02)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03)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se enquadra na hipótese do § 10 do Artigo 3º da LC 123/06. (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56752E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E213397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C4FCE6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226E39E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F6D2A2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AFC78A0" w14:textId="79C146E1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B1213B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6754A787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87107CD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4344EF9B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6A8E69F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37A7F3B4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3D155C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A11F8" w14:textId="6513C5F8" w:rsidR="005B2EE5" w:rsidRPr="005B2EE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388035C9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9C3F4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A337548" w14:textId="245C74BF" w:rsidR="005B2EE5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possui  conhecimento do local onde será executado o objeto do Edital 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Concorrência Eletrônica </w:t>
      </w:r>
      <w:r w:rsidR="00CB51AF" w:rsidRPr="00CB51AF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01/2024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promovido pela Prefeitura Municipal de Marau.</w:t>
      </w:r>
    </w:p>
    <w:p w14:paraId="53272EBC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138CB80" w14:textId="77777777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AE3A1E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C5E6F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3240A6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400472E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5B9693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634EA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ACE192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FA85AB2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48AC0A7F" w14:textId="77777777" w:rsidR="005B2EE5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506B75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B3E28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F4473E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01FFCE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636E1FE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05A2FD" w14:textId="12AFAE86" w:rsid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Responsável Técnico</w:t>
      </w:r>
    </w:p>
    <w:p w14:paraId="49F21DAA" w14:textId="1BF019A0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                            CREA/CAU</w:t>
      </w:r>
    </w:p>
    <w:p w14:paraId="3224D452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84AB73A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63F47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6A5CB7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17AD55D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05841C8" w14:textId="66654602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E3F4B7" w14:textId="5AF21EA6" w:rsidR="005B2EE5" w:rsidRPr="005B2EE5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="005B2EE5">
        <w:tab/>
      </w:r>
      <w:r w:rsidR="005B2EE5">
        <w:tab/>
      </w:r>
      <w:r w:rsidR="005B2EE5">
        <w:tab/>
      </w:r>
      <w:r w:rsidR="005B2EE5">
        <w:tab/>
      </w:r>
    </w:p>
    <w:p w14:paraId="05E38E69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E7EA9F7" w14:textId="77777777" w:rsidR="00E043C2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42E21A2" w14:textId="41D51D1F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C908A3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7C5D2E3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E281187" w14:textId="77777777" w:rsidR="00CB51AF" w:rsidRDefault="00CB51AF" w:rsidP="00CB51A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723558A8" w14:textId="77777777" w:rsidR="00CB51AF" w:rsidRPr="00A00A2D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3972576" w14:textId="77777777" w:rsidR="00CB51AF" w:rsidRDefault="00CB51AF" w:rsidP="00CB51A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22F4C62A" w14:textId="77777777" w:rsidR="00E043C2" w:rsidRDefault="00E043C2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CA5257" w14:textId="2C493B55" w:rsidR="00E043C2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10760340" w14:textId="77777777" w:rsidR="00E043C2" w:rsidRPr="005B2EE5" w:rsidRDefault="00E043C2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3ABE4F9" w14:textId="04A41EB8" w:rsidR="00E043C2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647BEF6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9B7505" w14:textId="77777777" w:rsidR="00E043C2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43E5024E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3963ABC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581FC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0C7FB3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2FC8834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0200F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0EBE7E8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52CA9DD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C4B3DD8" w14:textId="2D7D636B" w:rsidR="00E043C2" w:rsidRPr="00A56A81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sectPr w:rsidR="00E043C2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9A69" w14:textId="77777777" w:rsidR="002311B7" w:rsidRDefault="002311B7" w:rsidP="004C1DC6">
      <w:pPr>
        <w:spacing w:after="0" w:line="240" w:lineRule="auto"/>
      </w:pPr>
      <w:r>
        <w:separator/>
      </w:r>
    </w:p>
  </w:endnote>
  <w:endnote w:type="continuationSeparator" w:id="0">
    <w:p w14:paraId="4C96E9AD" w14:textId="77777777" w:rsidR="002311B7" w:rsidRDefault="002311B7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1899" w14:textId="77777777" w:rsidR="002311B7" w:rsidRDefault="002311B7" w:rsidP="004C1DC6">
      <w:pPr>
        <w:spacing w:after="0" w:line="240" w:lineRule="auto"/>
      </w:pPr>
      <w:r>
        <w:separator/>
      </w:r>
    </w:p>
  </w:footnote>
  <w:footnote w:type="continuationSeparator" w:id="0">
    <w:p w14:paraId="18957A02" w14:textId="77777777" w:rsidR="002311B7" w:rsidRDefault="002311B7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E077BD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90989"/>
    <w:rsid w:val="0014199F"/>
    <w:rsid w:val="00192A7F"/>
    <w:rsid w:val="00224EFA"/>
    <w:rsid w:val="002311B7"/>
    <w:rsid w:val="002E3E46"/>
    <w:rsid w:val="002E67F4"/>
    <w:rsid w:val="00331076"/>
    <w:rsid w:val="00350D5A"/>
    <w:rsid w:val="003F7975"/>
    <w:rsid w:val="00463A34"/>
    <w:rsid w:val="00464544"/>
    <w:rsid w:val="004C1DC6"/>
    <w:rsid w:val="004D53D8"/>
    <w:rsid w:val="00527FA0"/>
    <w:rsid w:val="005B2EE5"/>
    <w:rsid w:val="005D44EF"/>
    <w:rsid w:val="006040A7"/>
    <w:rsid w:val="006358B8"/>
    <w:rsid w:val="00664152"/>
    <w:rsid w:val="006C1D6B"/>
    <w:rsid w:val="00707DCE"/>
    <w:rsid w:val="008B665A"/>
    <w:rsid w:val="008F5FDC"/>
    <w:rsid w:val="0092129D"/>
    <w:rsid w:val="00981994"/>
    <w:rsid w:val="00A05111"/>
    <w:rsid w:val="00A201AC"/>
    <w:rsid w:val="00A569BB"/>
    <w:rsid w:val="00A56A81"/>
    <w:rsid w:val="00AC4B85"/>
    <w:rsid w:val="00AF3102"/>
    <w:rsid w:val="00B04475"/>
    <w:rsid w:val="00B97277"/>
    <w:rsid w:val="00C642A1"/>
    <w:rsid w:val="00CB51AF"/>
    <w:rsid w:val="00DA3BBA"/>
    <w:rsid w:val="00E043C2"/>
    <w:rsid w:val="00E077BD"/>
    <w:rsid w:val="00E4028C"/>
    <w:rsid w:val="00F016BE"/>
    <w:rsid w:val="00F212E1"/>
    <w:rsid w:val="5675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C64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642A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1124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ws</cp:lastModifiedBy>
  <cp:revision>12</cp:revision>
  <dcterms:created xsi:type="dcterms:W3CDTF">2023-10-24T21:00:00Z</dcterms:created>
  <dcterms:modified xsi:type="dcterms:W3CDTF">2024-02-04T17:32:00Z</dcterms:modified>
</cp:coreProperties>
</file>